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05" w:firstLineChars="50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2: KHÍ HẬU CHÂU Á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1.Khí hậu châu Á phân hoá đa dạng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-Do lãnh thổ trãi dài từ vùng cực đến gần xích đạo nên khí hậu châu Á rất đa dạng, phân hóa thành nhiều đới và kiểu khí hậu khác nhau.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-Mỗi đới khí hậu thường phân bố nhiều kiểu KH khác nhau tuỳ theo vị trí gần hay xa biển, địa hình cao hay thấp</w:t>
      </w:r>
    </w:p>
    <w:p>
      <w:pPr>
        <w:ind w:right="-58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 Khí hậu châu Á phổ biến  là các kiểu khí hậu gió mùa và các kiểu khí hậu lục địa.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a.Các kiểu khí hậu gió mùa</w:t>
      </w:r>
      <w:r>
        <w:rPr>
          <w:rFonts w:ascii="Times New Roman" w:hAnsi="Times New Roman"/>
          <w:sz w:val="26"/>
          <w:szCs w:val="26"/>
        </w:rPr>
        <w:t>: 2 mùa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+Mùa đông:Lạnh, khô, ít mưa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+Mùa hạ:Nóng, ẩm, mưa nhiêu         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  <w:u w:val="single"/>
        </w:rPr>
        <w:t>Phân bố</w:t>
      </w:r>
      <w:r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_Gió mùa nhiệt đới:Nam Á, ĐNÁ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_Gió mùa nhiệt và ôn đới: Đông Á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t>b.Các kiểu khí hậu lục địa</w:t>
      </w:r>
      <w:r>
        <w:rPr>
          <w:rFonts w:ascii="Times New Roman" w:hAnsi="Times New Roman"/>
          <w:sz w:val="26"/>
          <w:szCs w:val="26"/>
        </w:rPr>
        <w:t>: 2 mùa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+Mùa đông: Lạnh. Khô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+Mùa hạ:Nóng, khô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-Biên độ nhiệt ngày, đêm và các mùa trong năm rất lớn, Cảnh 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quan h/mạc phát triển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*</w:t>
      </w:r>
      <w:r>
        <w:rPr>
          <w:rFonts w:ascii="Times New Roman" w:hAnsi="Times New Roman"/>
          <w:sz w:val="26"/>
          <w:szCs w:val="26"/>
          <w:u w:val="single"/>
        </w:rPr>
        <w:t>Phân bố</w:t>
      </w:r>
      <w:r>
        <w:rPr>
          <w:rFonts w:ascii="Times New Roman" w:hAnsi="Times New Roman"/>
          <w:sz w:val="26"/>
          <w:szCs w:val="26"/>
        </w:rPr>
        <w:t>:vùng nội địa vàTâyNam Á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3D7D"/>
    <w:rsid w:val="1ACB3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2022-09-22T14:45:00Z</dcterms:created>
  <dc:creator>ASUS</dc:creator>
  <cp:lastModifiedBy>ASUS</cp:lastModifiedBy>
  <dcterms:modified xsi:type="dcterms:W3CDTF">2022-09-22T14:46:42Z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7FD54AE306A84E78A059EC3AC3F9849D</vt:lpwstr>
  </property>
</Properties>
</file>